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DF7988" w:rsidP="00287E1E">
      <w:pPr>
        <w:spacing w:line="276" w:lineRule="auto"/>
        <w:jc w:val="both"/>
        <w:rPr>
          <w:b/>
        </w:rPr>
      </w:pPr>
      <w:r>
        <w:rPr>
          <w:b/>
        </w:rPr>
        <w:t>TIBBİ ATIK STERİLİZASYON TESİSİ</w:t>
      </w:r>
    </w:p>
    <w:p w:rsidR="005530E9" w:rsidRDefault="005530E9" w:rsidP="00287E1E">
      <w:pPr>
        <w:spacing w:line="276" w:lineRule="auto"/>
        <w:jc w:val="both"/>
      </w:pPr>
    </w:p>
    <w:p w:rsidR="00287E1E" w:rsidRPr="00287E1E" w:rsidRDefault="00DF7988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Tıbbi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B73D22" w:rsidRPr="00DF7988" w:rsidRDefault="00E328D0" w:rsidP="00B73D22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Enfeksiyon yapıcı atıklara, patolojik atıklara</w:t>
      </w:r>
      <w:r w:rsidR="00DF7988" w:rsidRPr="00DF7988">
        <w:rPr>
          <w:rFonts w:eastAsiaTheme="minorHAnsi"/>
          <w:lang w:eastAsia="en-US"/>
        </w:rPr>
        <w:t xml:space="preserve"> ve kesici-</w:t>
      </w:r>
      <w:r w:rsidR="00DF7988">
        <w:rPr>
          <w:rFonts w:eastAsiaTheme="minorHAnsi"/>
          <w:lang w:eastAsia="en-US"/>
        </w:rPr>
        <w:t>delici atıklara tıbbi atık denir.</w:t>
      </w:r>
    </w:p>
    <w:p w:rsidR="00064527" w:rsidRDefault="00064527" w:rsidP="00287E1E">
      <w:pPr>
        <w:spacing w:line="276" w:lineRule="auto"/>
        <w:jc w:val="both"/>
      </w:pPr>
    </w:p>
    <w:p w:rsidR="00DF7988" w:rsidRDefault="00DF7988" w:rsidP="00287E1E">
      <w:pPr>
        <w:spacing w:line="276" w:lineRule="auto"/>
        <w:jc w:val="both"/>
      </w:pPr>
    </w:p>
    <w:p w:rsidR="000459E2" w:rsidRPr="00287E1E" w:rsidRDefault="000459E2" w:rsidP="000459E2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DF7988" w:rsidRDefault="00DF7988" w:rsidP="00DF7988">
      <w:pPr>
        <w:ind w:right="23"/>
        <w:jc w:val="both"/>
      </w:pPr>
      <w:r>
        <w:t>25.01.2017 tarihli ve 29959 sayılı Resmi Gazetede yayımlanarak yürürlüğe giren “</w:t>
      </w:r>
      <w:r w:rsidRPr="00C468F5">
        <w:rPr>
          <w:i/>
        </w:rPr>
        <w:t>Tıbbi Atıkların Kontrolü Yönetmeliği</w:t>
      </w:r>
      <w:r>
        <w:t>”</w:t>
      </w:r>
      <w:r w:rsidRPr="00C32D52">
        <w:t xml:space="preserve"> </w:t>
      </w:r>
      <w:r w:rsidRPr="00EE1330">
        <w:t>gereği</w:t>
      </w:r>
      <w:r>
        <w:t>;</w:t>
      </w:r>
      <w:r w:rsidRPr="00EE1330">
        <w:t xml:space="preserve"> </w:t>
      </w:r>
    </w:p>
    <w:p w:rsidR="00DF7988" w:rsidRPr="008F009D" w:rsidRDefault="00DF7988" w:rsidP="00DF7988">
      <w:pPr>
        <w:jc w:val="both"/>
        <w:rPr>
          <w:bCs/>
        </w:rPr>
      </w:pPr>
      <w:r>
        <w:rPr>
          <w:bCs/>
        </w:rPr>
        <w:t>-</w:t>
      </w:r>
      <w:r w:rsidR="00E328D0">
        <w:rPr>
          <w:bCs/>
        </w:rPr>
        <w:t xml:space="preserve"> </w:t>
      </w:r>
      <w:r w:rsidR="00E328D0">
        <w:t>H</w:t>
      </w:r>
      <w:r w:rsidRPr="0026624A">
        <w:t xml:space="preserve">astanelerden kaynaklanan </w:t>
      </w:r>
      <w:r>
        <w:t xml:space="preserve">tıbbi atıklar </w:t>
      </w:r>
      <w:proofErr w:type="gramStart"/>
      <w:r>
        <w:t>sterilize</w:t>
      </w:r>
      <w:proofErr w:type="gramEnd"/>
      <w:r>
        <w:t xml:space="preserve"> edildikten sonra nihai </w:t>
      </w:r>
      <w:proofErr w:type="spellStart"/>
      <w:r>
        <w:t>bertarafı</w:t>
      </w:r>
      <w:proofErr w:type="spellEnd"/>
      <w:r>
        <w:t xml:space="preserve"> gerçekleştirilmektedir.</w:t>
      </w:r>
      <w:r w:rsidRPr="0026624A">
        <w:t xml:space="preserve"> </w:t>
      </w:r>
    </w:p>
    <w:p w:rsidR="00B73D22" w:rsidRDefault="00B73D22" w:rsidP="00287E1E">
      <w:pPr>
        <w:spacing w:line="276" w:lineRule="auto"/>
        <w:jc w:val="both"/>
      </w:pPr>
    </w:p>
    <w:p w:rsidR="000459E2" w:rsidRDefault="000459E2" w:rsidP="00287E1E">
      <w:pPr>
        <w:spacing w:line="276" w:lineRule="auto"/>
        <w:jc w:val="both"/>
      </w:pPr>
    </w:p>
    <w:p w:rsidR="00B73D22" w:rsidRPr="00755767" w:rsidRDefault="00DF7988" w:rsidP="00B73D22">
      <w:pPr>
        <w:jc w:val="both"/>
        <w:rPr>
          <w:b/>
          <w:u w:val="single"/>
        </w:rPr>
      </w:pPr>
      <w:r>
        <w:rPr>
          <w:b/>
          <w:u w:val="single"/>
        </w:rPr>
        <w:t>Tıbbi Atıkların Sterilize Edilmesi</w:t>
      </w:r>
      <w:r w:rsidR="00B73D22" w:rsidRPr="00755767">
        <w:rPr>
          <w:b/>
          <w:u w:val="single"/>
        </w:rPr>
        <w:t>:</w:t>
      </w:r>
    </w:p>
    <w:p w:rsidR="000459E2" w:rsidRDefault="000459E2" w:rsidP="000459E2">
      <w:pPr>
        <w:spacing w:line="276" w:lineRule="auto"/>
        <w:jc w:val="both"/>
        <w:rPr>
          <w:b/>
        </w:rPr>
      </w:pPr>
      <w:r>
        <w:rPr>
          <w:b/>
        </w:rPr>
        <w:t>Belediye olarak;</w:t>
      </w:r>
    </w:p>
    <w:p w:rsidR="00DF7988" w:rsidRPr="00DF7988" w:rsidRDefault="00DF7988" w:rsidP="00DF7988">
      <w:pPr>
        <w:spacing w:after="200" w:line="276" w:lineRule="auto"/>
        <w:jc w:val="both"/>
        <w:rPr>
          <w:rFonts w:eastAsiaTheme="minorHAnsi"/>
          <w:lang w:eastAsia="en-US"/>
        </w:rPr>
      </w:pPr>
      <w:r w:rsidRPr="00DF2624">
        <w:rPr>
          <w:rFonts w:eastAsiaTheme="minorHAnsi"/>
          <w:lang w:eastAsia="en-US"/>
        </w:rPr>
        <w:t xml:space="preserve">İlimiz, Merkez İlçesi, </w:t>
      </w:r>
      <w:proofErr w:type="spellStart"/>
      <w:r w:rsidRPr="00DF2624">
        <w:rPr>
          <w:rFonts w:eastAsiaTheme="minorHAnsi"/>
          <w:lang w:eastAsia="en-US"/>
        </w:rPr>
        <w:t>Sarıçubuk</w:t>
      </w:r>
      <w:proofErr w:type="spellEnd"/>
      <w:r w:rsidRPr="00DF2624">
        <w:rPr>
          <w:rFonts w:eastAsiaTheme="minorHAnsi"/>
          <w:lang w:eastAsia="en-US"/>
        </w:rPr>
        <w:t xml:space="preserve"> Köyü Mevkiinde </w:t>
      </w:r>
      <w:r w:rsidR="00E328D0">
        <w:t xml:space="preserve">2 ton/gün kapasiteli </w:t>
      </w:r>
      <w:r w:rsidRPr="00DF2624">
        <w:rPr>
          <w:rFonts w:eastAsiaTheme="minorHAnsi"/>
          <w:lang w:eastAsia="en-US"/>
        </w:rPr>
        <w:t>Tıbbi Atık Sterilizasyon Tesisinde</w:t>
      </w:r>
      <w:r w:rsidR="00E328D0">
        <w:rPr>
          <w:rFonts w:eastAsiaTheme="minorHAnsi"/>
          <w:lang w:eastAsia="en-US"/>
        </w:rPr>
        <w:t>;</w:t>
      </w:r>
      <w:r w:rsidRPr="00DF2624">
        <w:rPr>
          <w:rFonts w:eastAsiaTheme="minorHAnsi"/>
          <w:lang w:eastAsia="en-US"/>
        </w:rPr>
        <w:t xml:space="preserve"> sağlık kuruluşları</w:t>
      </w:r>
      <w:r>
        <w:rPr>
          <w:rFonts w:eastAsiaTheme="minorHAnsi"/>
          <w:lang w:eastAsia="en-US"/>
        </w:rPr>
        <w:t xml:space="preserve">, muayenehane, güzellik salonları vb. yerlerde oluşan </w:t>
      </w:r>
      <w:r w:rsidRPr="00DF2624">
        <w:rPr>
          <w:rFonts w:eastAsiaTheme="minorHAnsi"/>
          <w:lang w:eastAsia="en-US"/>
        </w:rPr>
        <w:t>tıbbi atıklar</w:t>
      </w:r>
      <w:r>
        <w:rPr>
          <w:rFonts w:eastAsiaTheme="minorHAnsi"/>
          <w:lang w:eastAsia="en-US"/>
        </w:rPr>
        <w:t xml:space="preserve"> toplanıp</w:t>
      </w:r>
      <w:r w:rsidRPr="00DF2624">
        <w:rPr>
          <w:rFonts w:eastAsiaTheme="minorHAnsi"/>
          <w:lang w:eastAsia="en-US"/>
        </w:rPr>
        <w:t xml:space="preserve"> </w:t>
      </w:r>
      <w:proofErr w:type="gramStart"/>
      <w:r w:rsidRPr="00DF2624">
        <w:rPr>
          <w:rFonts w:eastAsiaTheme="minorHAnsi"/>
          <w:lang w:eastAsia="en-US"/>
        </w:rPr>
        <w:t>sterilize</w:t>
      </w:r>
      <w:proofErr w:type="gramEnd"/>
      <w:r w:rsidRPr="00DF2624">
        <w:rPr>
          <w:rFonts w:eastAsiaTheme="minorHAnsi"/>
          <w:lang w:eastAsia="en-US"/>
        </w:rPr>
        <w:t xml:space="preserve"> edildikten sonra nihai bertaraf için Katı Atık Düzenli Depolama Tesisine nakli yapılmaktadır.</w:t>
      </w:r>
    </w:p>
    <w:p w:rsidR="00DF7988" w:rsidRDefault="00DF7988" w:rsidP="00DF798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151D01" w:rsidRPr="00151D01" w:rsidRDefault="00151D01" w:rsidP="00151D01"/>
    <w:p w:rsidR="00151D01" w:rsidRPr="00151D01" w:rsidRDefault="00151D01" w:rsidP="00151D01"/>
    <w:p w:rsidR="00151D01" w:rsidRDefault="00151D01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Default="002D7CD3" w:rsidP="00151D01">
      <w:pPr>
        <w:tabs>
          <w:tab w:val="left" w:pos="5460"/>
        </w:tabs>
      </w:pPr>
    </w:p>
    <w:p w:rsidR="002D7CD3" w:rsidRPr="00151D01" w:rsidRDefault="002D7CD3" w:rsidP="00151D01">
      <w:pPr>
        <w:tabs>
          <w:tab w:val="left" w:pos="5460"/>
        </w:tabs>
      </w:pPr>
      <w:r w:rsidRPr="002D7CD3">
        <w:rPr>
          <w:noProof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Resim 1" descr="D:\Ç.K.K.M\Ç.K.K.M\FAALİYET RESİMLERİ\TIBBİ ATIK STERİLİZASYON TESİSİ\14003f52-e2c0-4c1c-802d-c8910d769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.K.K.M\Ç.K.K.M\FAALİYET RESİMLERİ\TIBBİ ATIK STERİLİZASYON TESİSİ\14003f52-e2c0-4c1c-802d-c8910d7698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CD3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E72"/>
    <w:multiLevelType w:val="hybridMultilevel"/>
    <w:tmpl w:val="FFEEE842"/>
    <w:lvl w:ilvl="0" w:tplc="F1CA6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8F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2A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6D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06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852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8C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AC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F27"/>
    <w:multiLevelType w:val="hybridMultilevel"/>
    <w:tmpl w:val="87C87E86"/>
    <w:lvl w:ilvl="0" w:tplc="52504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DAE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4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626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45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D2C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DAF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927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2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459E2"/>
    <w:rsid w:val="00064527"/>
    <w:rsid w:val="00151D01"/>
    <w:rsid w:val="001B2F6D"/>
    <w:rsid w:val="001F51FA"/>
    <w:rsid w:val="002218D7"/>
    <w:rsid w:val="00287E1E"/>
    <w:rsid w:val="00293CF2"/>
    <w:rsid w:val="002A4077"/>
    <w:rsid w:val="002D7CD3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14E7F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7F7ACC"/>
    <w:rsid w:val="008173CD"/>
    <w:rsid w:val="008A483F"/>
    <w:rsid w:val="008F009D"/>
    <w:rsid w:val="009029F8"/>
    <w:rsid w:val="0099614F"/>
    <w:rsid w:val="009A5D3D"/>
    <w:rsid w:val="00AD7048"/>
    <w:rsid w:val="00B34288"/>
    <w:rsid w:val="00B73D22"/>
    <w:rsid w:val="00C175F8"/>
    <w:rsid w:val="00C468F5"/>
    <w:rsid w:val="00C74EB5"/>
    <w:rsid w:val="00CA7037"/>
    <w:rsid w:val="00D942B8"/>
    <w:rsid w:val="00DF7988"/>
    <w:rsid w:val="00E328D0"/>
    <w:rsid w:val="00EA2FAA"/>
    <w:rsid w:val="00EC0949"/>
    <w:rsid w:val="00EE7E10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A7DD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33</cp:revision>
  <dcterms:created xsi:type="dcterms:W3CDTF">2021-07-30T13:17:00Z</dcterms:created>
  <dcterms:modified xsi:type="dcterms:W3CDTF">2021-08-18T10:19:00Z</dcterms:modified>
</cp:coreProperties>
</file>